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50" w:rsidRPr="00874AC0" w:rsidRDefault="00F17250" w:rsidP="00F17250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9</w:t>
      </w:r>
      <w:bookmarkStart w:id="0" w:name="_GoBack"/>
      <w:bookmarkEnd w:id="0"/>
      <w:r w:rsidRPr="00874AC0">
        <w:rPr>
          <w:sz w:val="24"/>
          <w:szCs w:val="24"/>
          <w:lang w:val="ru-RU"/>
        </w:rPr>
        <w:t xml:space="preserve">             </w:t>
      </w:r>
    </w:p>
    <w:p w:rsidR="00F17250" w:rsidRPr="00066C24" w:rsidRDefault="00F17250" w:rsidP="00F17250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F17250" w:rsidRPr="00612916" w:rsidRDefault="00F17250" w:rsidP="00F17250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F17250" w:rsidRPr="00612916" w:rsidRDefault="00F17250" w:rsidP="00F17250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F17250" w:rsidRPr="00612916" w:rsidRDefault="00F17250" w:rsidP="00F17250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2916">
        <w:rPr>
          <w:sz w:val="24"/>
          <w:szCs w:val="24"/>
        </w:rPr>
        <w:t>0.201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p w:rsidR="00B47F51" w:rsidRDefault="00B47F51" w:rsidP="00F03093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B47F51" w:rsidRDefault="00BD046F" w:rsidP="00B47F51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F03093">
        <w:rPr>
          <w:color w:val="000000"/>
          <w:sz w:val="28"/>
          <w:szCs w:val="28"/>
          <w:lang w:eastAsia="ru-RU" w:bidi="ru-RU"/>
        </w:rPr>
        <w:t xml:space="preserve">Положение о </w:t>
      </w:r>
      <w:r w:rsidR="004A5E24" w:rsidRPr="00F03093">
        <w:rPr>
          <w:color w:val="000000"/>
          <w:sz w:val="28"/>
          <w:szCs w:val="28"/>
          <w:lang w:eastAsia="ru-RU" w:bidi="ru-RU"/>
        </w:rPr>
        <w:t>контроле учебных занятий</w:t>
      </w:r>
      <w:r w:rsidR="00B47F51">
        <w:rPr>
          <w:color w:val="000000"/>
          <w:sz w:val="28"/>
          <w:szCs w:val="28"/>
          <w:lang w:eastAsia="ru-RU" w:bidi="ru-RU"/>
        </w:rPr>
        <w:t xml:space="preserve"> в </w:t>
      </w:r>
      <w:r w:rsidR="00B47F51" w:rsidRPr="004F54BD">
        <w:rPr>
          <w:color w:val="000000"/>
          <w:sz w:val="28"/>
          <w:szCs w:val="28"/>
          <w:lang w:eastAsia="ru-RU" w:bidi="ru-RU"/>
        </w:rPr>
        <w:t>ГБПОУ МО «Орехово-Зуевский железнодорожный техникум</w:t>
      </w:r>
      <w:r w:rsidR="00B47F51">
        <w:rPr>
          <w:color w:val="000000"/>
          <w:sz w:val="28"/>
          <w:szCs w:val="28"/>
          <w:lang w:eastAsia="ru-RU" w:bidi="ru-RU"/>
        </w:rPr>
        <w:t xml:space="preserve"> </w:t>
      </w:r>
      <w:r w:rsidR="00B47F51" w:rsidRPr="004F54BD">
        <w:rPr>
          <w:color w:val="000000"/>
          <w:sz w:val="28"/>
          <w:szCs w:val="28"/>
          <w:lang w:eastAsia="ru-RU" w:bidi="ru-RU"/>
        </w:rPr>
        <w:t>имени В.И. Бондаренко»</w:t>
      </w:r>
      <w:r w:rsidR="00B47F51">
        <w:rPr>
          <w:color w:val="000000"/>
          <w:sz w:val="28"/>
          <w:szCs w:val="28"/>
          <w:lang w:eastAsia="ru-RU" w:bidi="ru-RU"/>
        </w:rPr>
        <w:t>.</w:t>
      </w:r>
    </w:p>
    <w:p w:rsidR="00F03093" w:rsidRPr="003B3B5C" w:rsidRDefault="003B3B5C" w:rsidP="00F03093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F03093" w:rsidRPr="00F03093" w:rsidRDefault="00F03093" w:rsidP="00F03093">
      <w:pPr>
        <w:pStyle w:val="4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BD046F" w:rsidRPr="00F03093" w:rsidRDefault="00F03093" w:rsidP="00F03093">
      <w:pPr>
        <w:pStyle w:val="40"/>
        <w:shd w:val="clear" w:color="auto" w:fill="auto"/>
        <w:tabs>
          <w:tab w:val="left" w:pos="1843"/>
          <w:tab w:val="left" w:pos="2552"/>
          <w:tab w:val="left" w:pos="2694"/>
          <w:tab w:val="left" w:pos="3686"/>
        </w:tabs>
        <w:spacing w:before="0" w:after="0" w:line="240" w:lineRule="auto"/>
        <w:ind w:left="993" w:firstLine="141"/>
        <w:rPr>
          <w:sz w:val="28"/>
          <w:szCs w:val="28"/>
        </w:rPr>
      </w:pPr>
      <w:r w:rsidRPr="00F03093">
        <w:rPr>
          <w:color w:val="000000"/>
          <w:sz w:val="28"/>
          <w:szCs w:val="28"/>
          <w:lang w:eastAsia="ru-RU" w:bidi="ru-RU"/>
        </w:rPr>
        <w:t>1.</w:t>
      </w:r>
      <w:r w:rsidR="00BD046F" w:rsidRPr="00F03093">
        <w:rPr>
          <w:color w:val="000000"/>
          <w:sz w:val="28"/>
          <w:szCs w:val="28"/>
          <w:lang w:eastAsia="ru-RU" w:bidi="ru-RU"/>
        </w:rPr>
        <w:t>Общие положения.</w:t>
      </w:r>
    </w:p>
    <w:p w:rsidR="00C7778F" w:rsidRPr="00F03093" w:rsidRDefault="00C7778F" w:rsidP="00F03093">
      <w:pPr>
        <w:pStyle w:val="40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F03093">
        <w:rPr>
          <w:b w:val="0"/>
          <w:color w:val="000000"/>
          <w:sz w:val="28"/>
          <w:szCs w:val="28"/>
          <w:lang w:eastAsia="ru-RU" w:bidi="ru-RU"/>
        </w:rPr>
        <w:t>Настоящее Положение определяет содержание, порядок орг</w:t>
      </w:r>
      <w:r w:rsidR="00664CED" w:rsidRPr="00F03093">
        <w:rPr>
          <w:b w:val="0"/>
          <w:color w:val="000000"/>
          <w:sz w:val="28"/>
          <w:szCs w:val="28"/>
          <w:lang w:eastAsia="ru-RU" w:bidi="ru-RU"/>
        </w:rPr>
        <w:t xml:space="preserve">анизации и проведения контроля </w:t>
      </w:r>
      <w:r w:rsidRPr="00F03093">
        <w:rPr>
          <w:b w:val="0"/>
          <w:color w:val="000000"/>
          <w:sz w:val="28"/>
          <w:szCs w:val="28"/>
          <w:lang w:eastAsia="ru-RU" w:bidi="ru-RU"/>
        </w:rPr>
        <w:t>учебных занятий.</w:t>
      </w:r>
    </w:p>
    <w:p w:rsidR="00C7778F" w:rsidRPr="00F03093" w:rsidRDefault="00C7778F" w:rsidP="00F03093">
      <w:pPr>
        <w:pStyle w:val="40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 xml:space="preserve">Настоящее </w:t>
      </w:r>
      <w:r w:rsidR="003B3B5C">
        <w:rPr>
          <w:b w:val="0"/>
          <w:sz w:val="28"/>
          <w:szCs w:val="28"/>
        </w:rPr>
        <w:t>П</w:t>
      </w:r>
      <w:r w:rsidRPr="00F03093">
        <w:rPr>
          <w:b w:val="0"/>
          <w:sz w:val="28"/>
          <w:szCs w:val="28"/>
        </w:rPr>
        <w:t>оложение определяет порядок осуществления ко</w:t>
      </w:r>
      <w:r w:rsidR="00D119C7" w:rsidRPr="00F03093">
        <w:rPr>
          <w:b w:val="0"/>
          <w:sz w:val="28"/>
          <w:szCs w:val="28"/>
        </w:rPr>
        <w:t>нтроля учебных занятий</w:t>
      </w:r>
      <w:r w:rsidR="006A7E78" w:rsidRPr="00F03093">
        <w:rPr>
          <w:b w:val="0"/>
          <w:sz w:val="28"/>
          <w:szCs w:val="28"/>
        </w:rPr>
        <w:t xml:space="preserve"> администрацией техникума, а также председателями предметно-цикловых комиссий (далее ПЦК) и взаимопосещения занятий преподавателями ПЦК.</w:t>
      </w:r>
    </w:p>
    <w:p w:rsidR="006A7E78" w:rsidRPr="00F03093" w:rsidRDefault="006A7E78" w:rsidP="00F03093">
      <w:pPr>
        <w:pStyle w:val="40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 xml:space="preserve">Контроль и взаимопосещение учебных занятий – процесс получения и переработки информации о ходе и результатах деятельности преподавателей и студентов техникума с целью установления степени соответствия образовательных услуг требованиям федеральных государственных образовательных стандартов (ФГОС СПО), Основных профессиональных образовательных программ (ОПОП) и принятия на этой основе управленческих решений. </w:t>
      </w:r>
    </w:p>
    <w:p w:rsidR="006A7E78" w:rsidRPr="00F03093" w:rsidRDefault="006A7E78" w:rsidP="00F03093">
      <w:pPr>
        <w:pStyle w:val="40"/>
        <w:numPr>
          <w:ilvl w:val="1"/>
          <w:numId w:val="1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>Основными целями контроля и взаимопосещения учебных занятий являются:</w:t>
      </w:r>
    </w:p>
    <w:p w:rsidR="006A7E78" w:rsidRPr="00F03093" w:rsidRDefault="006A7E78" w:rsidP="00F03093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>- повышение результативности и качества образовательного процесса в целом;</w:t>
      </w:r>
    </w:p>
    <w:p w:rsidR="006A7E78" w:rsidRPr="00F03093" w:rsidRDefault="006A7E78" w:rsidP="00F03093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>-обеспечение максимального соответствия результатов образовательных процессов требованиям ФГОС СПО;</w:t>
      </w:r>
    </w:p>
    <w:p w:rsidR="006A7E78" w:rsidRPr="00F03093" w:rsidRDefault="006A7E78" w:rsidP="00F03093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>-совершенствование учебно-воспитательного процесса;</w:t>
      </w:r>
    </w:p>
    <w:p w:rsidR="006A7E78" w:rsidRPr="00F03093" w:rsidRDefault="00664CED" w:rsidP="00F03093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>-о</w:t>
      </w:r>
      <w:r w:rsidR="006A7E78" w:rsidRPr="00F03093">
        <w:rPr>
          <w:b w:val="0"/>
          <w:sz w:val="28"/>
          <w:szCs w:val="28"/>
        </w:rPr>
        <w:t>перативное устранение недостатков в работе;</w:t>
      </w:r>
    </w:p>
    <w:p w:rsidR="006A7E78" w:rsidRPr="00F03093" w:rsidRDefault="00664CED" w:rsidP="00F03093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>-о</w:t>
      </w:r>
      <w:r w:rsidR="006A7E78" w:rsidRPr="00F03093">
        <w:rPr>
          <w:b w:val="0"/>
          <w:sz w:val="28"/>
          <w:szCs w:val="28"/>
        </w:rPr>
        <w:t>казание конкретной помощи педагогическим работникам в целях повышения качества обучения и воспитания обучающихся.</w:t>
      </w:r>
    </w:p>
    <w:p w:rsidR="004A5E24" w:rsidRPr="00F03093" w:rsidRDefault="006A7E78" w:rsidP="00F03093">
      <w:pPr>
        <w:pStyle w:val="40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  <w:r w:rsidRPr="00F03093">
        <w:rPr>
          <w:b w:val="0"/>
          <w:sz w:val="28"/>
          <w:szCs w:val="28"/>
        </w:rPr>
        <w:t xml:space="preserve">Проверке подлежат все преподаватели техникума не зависимо от их педагогического стажа и квалификационной категории. </w:t>
      </w:r>
    </w:p>
    <w:p w:rsidR="006A7E78" w:rsidRPr="00F03093" w:rsidRDefault="006A7E78" w:rsidP="00F03093">
      <w:pPr>
        <w:pStyle w:val="40"/>
        <w:shd w:val="clear" w:color="auto" w:fill="auto"/>
        <w:tabs>
          <w:tab w:val="left" w:pos="284"/>
        </w:tabs>
        <w:spacing w:before="0" w:after="0" w:line="240" w:lineRule="auto"/>
        <w:ind w:left="142"/>
        <w:jc w:val="both"/>
        <w:rPr>
          <w:b w:val="0"/>
          <w:sz w:val="28"/>
          <w:szCs w:val="28"/>
        </w:rPr>
      </w:pPr>
    </w:p>
    <w:p w:rsidR="004A5E24" w:rsidRPr="00F03093" w:rsidRDefault="004A5E24" w:rsidP="003B3B5C">
      <w:pPr>
        <w:widowControl/>
        <w:tabs>
          <w:tab w:val="left" w:pos="284"/>
        </w:tabs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2. Основные задачи контроля учебных занятий.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2.1. Осуществление контроля за организацией работы по планированию и проведению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теоретического и практического обучения, учебной практики и внеклассной работы обучающихся.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2.2. Выявление случаев нарушений при оценке: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учебно-программной документации по теоретическому и практическому обучению и</w:t>
      </w:r>
      <w:r w:rsidR="00664CE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учебной практике обучающихся </w:t>
      </w:r>
      <w:r w:rsidR="00E720D5" w:rsidRPr="00F03093">
        <w:rPr>
          <w:rFonts w:eastAsiaTheme="minorHAnsi"/>
          <w:sz w:val="28"/>
          <w:szCs w:val="28"/>
          <w:lang w:eastAsia="en-US"/>
        </w:rPr>
        <w:t>техникума</w:t>
      </w:r>
      <w:r w:rsidRPr="00F03093">
        <w:rPr>
          <w:rFonts w:eastAsiaTheme="minorHAnsi"/>
          <w:sz w:val="28"/>
          <w:szCs w:val="28"/>
          <w:lang w:eastAsia="en-US"/>
        </w:rPr>
        <w:t>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объективности результатов теоретического и практического обучения студентов преподавателями;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руководства деятельностью участников образовательного процесса.</w:t>
      </w:r>
    </w:p>
    <w:p w:rsidR="003D14AE" w:rsidRPr="00F03093" w:rsidRDefault="003D14AE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2.3. Анализ: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- процесса обучения в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е, актуальных и перспективных потребностей обучающихся</w:t>
      </w:r>
      <w:r w:rsidR="00664CE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в образовательных услугах;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- результатов деятельности, возникших в ходе функционирования и развития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выполнения педагогическими работниками учебных планов и программ по объему и</w:t>
      </w:r>
      <w:r w:rsidR="00664CE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по содержанию.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2.4. Изучение практики применения учебной и методической литературы, средств обучения.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Изучение работы по выявлению, формированию, распространению передового педагогического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опыта.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2.5. Оказание практической помощи педагогическим работникам в подготовке и проведении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учебных занятий.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2.6. Проведение индивидуальной работы с педагогическими работниками по учебно</w:t>
      </w:r>
      <w:r w:rsidR="00064165" w:rsidRPr="00F03093">
        <w:rPr>
          <w:rFonts w:eastAsiaTheme="minorHAnsi"/>
          <w:sz w:val="28"/>
          <w:szCs w:val="28"/>
          <w:lang w:eastAsia="en-US"/>
        </w:rPr>
        <w:t>-</w:t>
      </w:r>
      <w:r w:rsidRPr="00F03093">
        <w:rPr>
          <w:rFonts w:eastAsiaTheme="minorHAnsi"/>
          <w:sz w:val="28"/>
          <w:szCs w:val="28"/>
          <w:lang w:eastAsia="en-US"/>
        </w:rPr>
        <w:t>методическим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вопросам, работы по совершенствованию организации образовательного процесса.</w:t>
      </w:r>
    </w:p>
    <w:p w:rsidR="003D14AE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2.7. Анализ результатов реализации приказов и распоряжений в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е, выполнения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принятых решений педсовета, администрации.</w:t>
      </w:r>
    </w:p>
    <w:p w:rsidR="003D14AE" w:rsidRPr="00F03093" w:rsidRDefault="003D14AE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4A5E24" w:rsidRPr="00F03093" w:rsidRDefault="004A5E24" w:rsidP="003B3B5C">
      <w:pPr>
        <w:widowControl/>
        <w:tabs>
          <w:tab w:val="left" w:pos="284"/>
        </w:tabs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3. Планирование контроля и взаимопосещения учебных занятий.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3.1. При планировании контроля предусматривается: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система проверки всех сторон учебно-воспитательного процесса, качество проведения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учебных занятий, организация воспитательной работы;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- планомерный охват контролем всех преподавателей, учебных групп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проверка исполнения предложений по итогам предыдущих проверок, ранее принятых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решений по результатам контроля и взаимопосещения учебных занятий;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- распределение участков контроля между руководителями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 в соответствии с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должностью, специальностью;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3.2. При планировании контроля и взаимопосещения учебных занятий следует придерживаться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следующей периодичности: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контроль проведения занятий заместителем директора по учебной работе - не менее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4 занятий в семестр.</w:t>
      </w:r>
    </w:p>
    <w:p w:rsidR="001B75FD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контроль проведения занятий заместителем директора по учебно</w:t>
      </w:r>
      <w:r w:rsidR="00064165" w:rsidRPr="00F03093">
        <w:rPr>
          <w:rFonts w:eastAsiaTheme="minorHAnsi"/>
          <w:sz w:val="28"/>
          <w:szCs w:val="28"/>
          <w:lang w:eastAsia="en-US"/>
        </w:rPr>
        <w:t>-</w:t>
      </w:r>
      <w:r w:rsidRPr="00F03093">
        <w:rPr>
          <w:rFonts w:eastAsiaTheme="minorHAnsi"/>
          <w:sz w:val="28"/>
          <w:szCs w:val="28"/>
          <w:lang w:eastAsia="en-US"/>
        </w:rPr>
        <w:t>производственной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работе - не менее 8 занятий в учебный год, включая контроль занятий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</w:rPr>
        <w:t>на учебной практике.</w:t>
      </w:r>
    </w:p>
    <w:p w:rsidR="004A5E24" w:rsidRPr="00F03093" w:rsidRDefault="00064165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- </w:t>
      </w:r>
      <w:r w:rsidR="004A5E24" w:rsidRPr="00F03093">
        <w:rPr>
          <w:rFonts w:eastAsiaTheme="minorHAnsi"/>
          <w:sz w:val="28"/>
          <w:szCs w:val="28"/>
          <w:lang w:eastAsia="en-US"/>
        </w:rPr>
        <w:t xml:space="preserve">контроль проведения классных часов заместителем директора по </w:t>
      </w:r>
      <w:r w:rsidRPr="00F03093">
        <w:rPr>
          <w:rFonts w:eastAsiaTheme="minorHAnsi"/>
          <w:sz w:val="28"/>
          <w:szCs w:val="28"/>
          <w:lang w:eastAsia="en-US"/>
        </w:rPr>
        <w:t>учебно-</w:t>
      </w:r>
      <w:r w:rsidR="004A5E24" w:rsidRPr="00F03093">
        <w:rPr>
          <w:rFonts w:eastAsiaTheme="minorHAnsi"/>
          <w:sz w:val="28"/>
          <w:szCs w:val="28"/>
          <w:lang w:eastAsia="en-US"/>
        </w:rPr>
        <w:t>воспитательной</w:t>
      </w:r>
      <w:r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4A5E24" w:rsidRPr="00F03093">
        <w:rPr>
          <w:rFonts w:eastAsiaTheme="minorHAnsi"/>
          <w:sz w:val="28"/>
          <w:szCs w:val="28"/>
          <w:lang w:eastAsia="en-US"/>
        </w:rPr>
        <w:t>работе - не менее 4 посещений в семестр.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контроль проведения занятий заместителем директора по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учебно-</w:t>
      </w:r>
      <w:r w:rsidRPr="00F03093">
        <w:rPr>
          <w:rFonts w:eastAsiaTheme="minorHAnsi"/>
          <w:sz w:val="28"/>
          <w:szCs w:val="28"/>
          <w:lang w:eastAsia="en-US"/>
        </w:rPr>
        <w:t xml:space="preserve">методической работе </w:t>
      </w:r>
      <w:r w:rsidR="00064165" w:rsidRPr="00F03093">
        <w:rPr>
          <w:rFonts w:eastAsiaTheme="minorHAnsi"/>
          <w:sz w:val="28"/>
          <w:szCs w:val="28"/>
          <w:lang w:eastAsia="en-US"/>
        </w:rPr>
        <w:t>–</w:t>
      </w:r>
      <w:r w:rsidRPr="00F03093">
        <w:rPr>
          <w:rFonts w:eastAsiaTheme="minorHAnsi"/>
          <w:sz w:val="28"/>
          <w:szCs w:val="28"/>
          <w:lang w:eastAsia="en-US"/>
        </w:rPr>
        <w:t xml:space="preserve"> не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менее 8 занятий в семестр.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взаимопосещения занятий в ПЦК - не менее 1 взаимопосещения занятия каждого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преподавателя ПЦК в течение семестра.</w:t>
      </w:r>
    </w:p>
    <w:p w:rsidR="003D14AE" w:rsidRPr="00F03093" w:rsidRDefault="003D14AE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lastRenderedPageBreak/>
        <w:t xml:space="preserve">3.3. В целях обеспечения периодичности в начале каждого семестра директором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 утверждается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план-график плановых проверок, который доводится до членов педагогического</w:t>
      </w:r>
      <w:r w:rsidR="00664CE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коллектива не позднее 15 сентября и 15 февраля текущего года.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3.4. Преподаватели, участвующие во взаимоконтроле, посещают учебные занятия по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графику, составленному и утвержденному на заседании ПЦК. Взаимопосещения планируются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председателями ПЦК ежегодно до 20-го сентября на 1 семестр и до 1 февраля на 2 семестр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таким образом, чтобы каждый преподаватель комиссии в течение семестра был охвачен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взаимоконтролем не менее 1 раза. График взаимопосещения учебных занятий подлежит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обсуждению и утверждению на заседаниях ПЦК простым большинством голосов от числа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присутствующих. Утвержденный график передается в Методический кабинет для обобщения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данных о взаимопосещениях учебных занятий преподавателями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</w:t>
      </w:r>
      <w:r w:rsidR="00064165" w:rsidRPr="00F03093">
        <w:rPr>
          <w:rFonts w:eastAsiaTheme="minorHAnsi"/>
          <w:sz w:val="28"/>
          <w:szCs w:val="28"/>
          <w:lang w:eastAsia="en-US"/>
        </w:rPr>
        <w:t>.</w:t>
      </w:r>
    </w:p>
    <w:p w:rsidR="003D14AE" w:rsidRPr="00F03093" w:rsidRDefault="003D14AE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D14AE" w:rsidRPr="00F03093" w:rsidRDefault="003D14AE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A5E24" w:rsidRPr="00F03093" w:rsidRDefault="004A5E24" w:rsidP="003B3B5C">
      <w:pPr>
        <w:widowControl/>
        <w:tabs>
          <w:tab w:val="left" w:pos="284"/>
        </w:tabs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4. Процедура организации и проведения контроля и взаимопосещения учебных занятий.</w:t>
      </w:r>
    </w:p>
    <w:p w:rsidR="003D14AE" w:rsidRPr="00F03093" w:rsidRDefault="003D14AE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4.1. Контроль и взаимопосещение учебных занятий создают базу для оценки педагогического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мастерства преподавателей администрацией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4.2. Контроль может осуществляться в виде: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i/>
          <w:iCs/>
          <w:sz w:val="28"/>
          <w:szCs w:val="28"/>
          <w:lang w:eastAsia="en-US"/>
        </w:rPr>
        <w:t xml:space="preserve">плановых </w:t>
      </w:r>
      <w:r w:rsidRPr="00F03093">
        <w:rPr>
          <w:rFonts w:eastAsiaTheme="minorHAnsi"/>
          <w:sz w:val="28"/>
          <w:szCs w:val="28"/>
          <w:lang w:eastAsia="en-US"/>
        </w:rPr>
        <w:t>проверок - в соответствии с утвержденными планами-графиками;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i/>
          <w:iCs/>
          <w:sz w:val="28"/>
          <w:szCs w:val="28"/>
          <w:lang w:eastAsia="en-US"/>
        </w:rPr>
        <w:t xml:space="preserve">оперативных </w:t>
      </w:r>
      <w:r w:rsidRPr="00F03093">
        <w:rPr>
          <w:rFonts w:eastAsiaTheme="minorHAnsi"/>
          <w:sz w:val="28"/>
          <w:szCs w:val="28"/>
          <w:lang w:eastAsia="en-US"/>
        </w:rPr>
        <w:t>проверок - в целях установления фактов и проверки сведений о нарушениях,</w:t>
      </w:r>
      <w:r w:rsidR="00664CE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указанных в обращениях обучающихся, их родителей, и урегулирования конфликтных</w:t>
      </w:r>
      <w:r w:rsidR="00664CE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ситуаций в отношениях между участниками образовательного процесса.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4.3. В качестве контроля могут применяться следующие методы: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посещение и анализ занятий теоретического и практического обучения, воспитательных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мероприятий, кружков и др.;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анализ выполнения учебных планов и примерных (рабочих) программ;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анализ состояния учебно-планирующей документации;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проверка эффективности использования учебно-наглядных пособий, технических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средств обучения, оборудования, средств вычислительной техники.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4.4. При осуществлении контроля и взаимопосещения проверяющие имеют право: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знакомиться с документацией в соответствии с должностными обязанностями преподавателя;</w:t>
      </w:r>
    </w:p>
    <w:p w:rsidR="00422204" w:rsidRPr="00F03093" w:rsidRDefault="004A5E24" w:rsidP="003B3B5C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- изучать практическую деятельность педагогических работников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 через посещение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и анализ учебных занятий и внеклассных мероприятий;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анализировать статистические данные о результатах педагогической деятельности (контрольные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работы, срезы и т.д.);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анализировать результаты учебно-методической, воспитательной, опытно</w:t>
      </w:r>
      <w:r w:rsidR="00064165" w:rsidRPr="00F03093">
        <w:rPr>
          <w:rFonts w:eastAsiaTheme="minorHAnsi"/>
          <w:sz w:val="28"/>
          <w:szCs w:val="28"/>
          <w:lang w:eastAsia="en-US"/>
        </w:rPr>
        <w:t>-</w:t>
      </w:r>
      <w:r w:rsidRPr="00F03093">
        <w:rPr>
          <w:rFonts w:eastAsiaTheme="minorHAnsi"/>
          <w:sz w:val="28"/>
          <w:szCs w:val="28"/>
          <w:lang w:eastAsia="en-US"/>
        </w:rPr>
        <w:t>экспериментальной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работы преподавателя;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беседовать со студентами после занятий на интересующую его тему в присутствии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преподавателя;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lastRenderedPageBreak/>
        <w:t>- делать выводы и вносить предложения.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4.5. Во время осуществлени</w:t>
      </w:r>
      <w:r w:rsidR="003B3B5C">
        <w:rPr>
          <w:rFonts w:eastAsiaTheme="minorHAnsi"/>
          <w:sz w:val="28"/>
          <w:szCs w:val="28"/>
          <w:lang w:eastAsia="en-US"/>
        </w:rPr>
        <w:t>я</w:t>
      </w:r>
      <w:r w:rsidRPr="00F03093">
        <w:rPr>
          <w:rFonts w:eastAsiaTheme="minorHAnsi"/>
          <w:sz w:val="28"/>
          <w:szCs w:val="28"/>
          <w:lang w:eastAsia="en-US"/>
        </w:rPr>
        <w:t xml:space="preserve"> контроля и взаимопосещения проверяющий не имеет права: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вмешиваться в ход проведения учебного занятия;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выходить во время учебного занятия;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опаздывать на занятие или уходить до звонка;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4.6. Проверяемый педагогический работник имеет право: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знать сроки контроля (при проведении планового контроля требуется предупреждение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педагогического работника за 2 дня до даты проверки занятия);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знать цель, содержание, виды и методы контроля;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- своевременно знакомиться с выводами и рекомендациями администрации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4.7. Целями контроля и взаимопосещения конкретного учебного занятия могут являться: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изучение опыта работы преподавателя и обмен опытом работы;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ознакомление с методической (организационно-педагогической, теоретической, психологической)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подготовкой преподавателя;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развитие профессионального мастерства педагогов, уровня методической подготовки;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ознакомление с внедрением новых технологий обучения в учебно-воспитательный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процесс;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изучение отдельных методов и приемов работы по развитию учебно-познавательной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деятельности студентов;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изучение эффективности и результа</w:t>
      </w:r>
      <w:r w:rsidR="00064165" w:rsidRPr="00F03093">
        <w:rPr>
          <w:rFonts w:eastAsiaTheme="minorHAnsi"/>
          <w:sz w:val="28"/>
          <w:szCs w:val="28"/>
          <w:lang w:eastAsia="en-US"/>
        </w:rPr>
        <w:t>тивности обучения по дисциплине</w:t>
      </w:r>
      <w:r w:rsidRPr="00F03093">
        <w:rPr>
          <w:rFonts w:eastAsiaTheme="minorHAnsi"/>
          <w:sz w:val="28"/>
          <w:szCs w:val="28"/>
          <w:lang w:eastAsia="en-US"/>
        </w:rPr>
        <w:t>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выполнение учебных программ по предмету;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изучение методической проблемы, над которой работает преподаватель;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оказание помощи в работе молодым преподавателям;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контроль за соблюдением законодательства в сфере воспитания и обучения.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4.8. Организация контроля и посещения учебного занятия включает следующие этапы</w:t>
      </w:r>
      <w:r w:rsidR="003B3B5C">
        <w:rPr>
          <w:rFonts w:eastAsiaTheme="minorHAnsi"/>
          <w:sz w:val="28"/>
          <w:szCs w:val="28"/>
          <w:lang w:eastAsia="en-US"/>
        </w:rPr>
        <w:t xml:space="preserve"> работы</w:t>
      </w:r>
      <w:r w:rsidRPr="00F03093">
        <w:rPr>
          <w:rFonts w:eastAsiaTheme="minorHAnsi"/>
          <w:sz w:val="28"/>
          <w:szCs w:val="28"/>
          <w:lang w:eastAsia="en-US"/>
        </w:rPr>
        <w:t>:</w:t>
      </w:r>
    </w:p>
    <w:p w:rsidR="004A5E24" w:rsidRPr="003B3B5C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i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4.8.1. </w:t>
      </w:r>
      <w:r w:rsidRPr="003B3B5C">
        <w:rPr>
          <w:rFonts w:eastAsiaTheme="minorHAnsi"/>
          <w:i/>
          <w:sz w:val="28"/>
          <w:szCs w:val="28"/>
          <w:lang w:eastAsia="en-US"/>
        </w:rPr>
        <w:t>Подготовительный.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Проверяющий предварительно</w:t>
      </w:r>
      <w:r w:rsidR="003B3B5C">
        <w:rPr>
          <w:rFonts w:eastAsiaTheme="minorHAnsi"/>
          <w:sz w:val="28"/>
          <w:szCs w:val="28"/>
          <w:lang w:eastAsia="en-US"/>
        </w:rPr>
        <w:t xml:space="preserve"> должен</w:t>
      </w:r>
      <w:r w:rsidRPr="00F03093">
        <w:rPr>
          <w:rFonts w:eastAsiaTheme="minorHAnsi"/>
          <w:sz w:val="28"/>
          <w:szCs w:val="28"/>
          <w:lang w:eastAsia="en-US"/>
        </w:rPr>
        <w:t xml:space="preserve"> ознакомиться с рекомендациями по анализу занятий, с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содержанием примерной (рабочей) программы, календарно - тематического плана (КТП)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064165" w:rsidRPr="00F03093">
        <w:rPr>
          <w:rFonts w:eastAsiaTheme="minorHAnsi"/>
          <w:sz w:val="28"/>
          <w:szCs w:val="28"/>
          <w:lang w:eastAsia="en-US"/>
        </w:rPr>
        <w:t>дисциплины</w:t>
      </w:r>
      <w:r w:rsidRPr="00F03093">
        <w:rPr>
          <w:rFonts w:eastAsiaTheme="minorHAnsi"/>
          <w:sz w:val="28"/>
          <w:szCs w:val="28"/>
          <w:lang w:eastAsia="en-US"/>
        </w:rPr>
        <w:t>, с анализами ранее посещенны</w:t>
      </w:r>
      <w:r w:rsidR="003B3B5C">
        <w:rPr>
          <w:rFonts w:eastAsiaTheme="minorHAnsi"/>
          <w:sz w:val="28"/>
          <w:szCs w:val="28"/>
          <w:lang w:eastAsia="en-US"/>
        </w:rPr>
        <w:t>х занятий данного преподавателя;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3B3B5C">
        <w:rPr>
          <w:rFonts w:eastAsiaTheme="minorHAnsi"/>
          <w:sz w:val="28"/>
          <w:szCs w:val="28"/>
          <w:lang w:eastAsia="en-US"/>
        </w:rPr>
        <w:t>п</w:t>
      </w:r>
      <w:r w:rsidRPr="00F03093">
        <w:rPr>
          <w:rFonts w:eastAsiaTheme="minorHAnsi"/>
          <w:sz w:val="28"/>
          <w:szCs w:val="28"/>
          <w:lang w:eastAsia="en-US"/>
        </w:rPr>
        <w:t>росмотреть учебный журнал группы, обратив внимание на качество записей, на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соответствие изучаемых тем темам в КТП, частоту опроса успеваемость студентов и посещаемость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3B3B5C">
        <w:rPr>
          <w:rFonts w:eastAsiaTheme="minorHAnsi"/>
          <w:sz w:val="28"/>
          <w:szCs w:val="28"/>
          <w:lang w:eastAsia="en-US"/>
        </w:rPr>
        <w:t>ими занятий;</w:t>
      </w:r>
      <w:r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3B3B5C">
        <w:rPr>
          <w:rFonts w:eastAsiaTheme="minorHAnsi"/>
          <w:sz w:val="28"/>
          <w:szCs w:val="28"/>
          <w:lang w:eastAsia="en-US"/>
        </w:rPr>
        <w:t>о</w:t>
      </w:r>
      <w:r w:rsidRPr="00F03093">
        <w:rPr>
          <w:rFonts w:eastAsiaTheme="minorHAnsi"/>
          <w:sz w:val="28"/>
          <w:szCs w:val="28"/>
          <w:lang w:eastAsia="en-US"/>
        </w:rPr>
        <w:t>пределяет це</w:t>
      </w:r>
      <w:r w:rsidR="003B3B5C">
        <w:rPr>
          <w:rFonts w:eastAsiaTheme="minorHAnsi"/>
          <w:sz w:val="28"/>
          <w:szCs w:val="28"/>
          <w:lang w:eastAsia="en-US"/>
        </w:rPr>
        <w:t>ль контроля и посещения занятия;</w:t>
      </w:r>
      <w:r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3B3B5C">
        <w:rPr>
          <w:rFonts w:eastAsiaTheme="minorHAnsi"/>
          <w:sz w:val="28"/>
          <w:szCs w:val="28"/>
          <w:lang w:eastAsia="en-US"/>
        </w:rPr>
        <w:t>п</w:t>
      </w:r>
      <w:r w:rsidRPr="00F03093">
        <w:rPr>
          <w:rFonts w:eastAsiaTheme="minorHAnsi"/>
          <w:sz w:val="28"/>
          <w:szCs w:val="28"/>
          <w:lang w:eastAsia="en-US"/>
        </w:rPr>
        <w:t>одготовить материалы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для ведении </w:t>
      </w:r>
      <w:r w:rsidRPr="00F03093">
        <w:rPr>
          <w:rFonts w:eastAsiaTheme="minorHAnsi"/>
          <w:sz w:val="28"/>
          <w:szCs w:val="28"/>
          <w:lang w:eastAsia="en-US"/>
        </w:rPr>
        <w:t>наблюдения за ходом занятия.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4.8.2. </w:t>
      </w:r>
      <w:r w:rsidRPr="003B3B5C">
        <w:rPr>
          <w:rFonts w:eastAsiaTheme="minorHAnsi"/>
          <w:i/>
          <w:sz w:val="28"/>
          <w:szCs w:val="28"/>
          <w:lang w:eastAsia="en-US"/>
        </w:rPr>
        <w:t>Описательный.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Проверяющий наблюдает и фиксирует фактический ход урока. Для записи использу</w:t>
      </w:r>
      <w:r w:rsidR="003B3B5C">
        <w:rPr>
          <w:rFonts w:eastAsiaTheme="minorHAnsi"/>
          <w:sz w:val="28"/>
          <w:szCs w:val="28"/>
          <w:lang w:eastAsia="en-US"/>
        </w:rPr>
        <w:t>е</w:t>
      </w:r>
      <w:r w:rsidRPr="00F03093">
        <w:rPr>
          <w:rFonts w:eastAsiaTheme="minorHAnsi"/>
          <w:sz w:val="28"/>
          <w:szCs w:val="28"/>
          <w:lang w:eastAsia="en-US"/>
        </w:rPr>
        <w:t>тся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специальный бланк. Независимо от цели посещения фиксируются следующие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моменты:</w:t>
      </w:r>
    </w:p>
    <w:p w:rsidR="004A5E24" w:rsidRPr="00F03093" w:rsidRDefault="004A5E24" w:rsidP="00F03093">
      <w:pPr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методы и приемы, используемые преподавателем;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lastRenderedPageBreak/>
        <w:t>- научность, доступность, логичность, достоверность учебного материала, излагаемого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преподавателем;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возникающие трудности, психологический климат занятия;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использование наглядности и технических средств обучения;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реализация управленческих функций преподавателя (мотивация, организация, контроль,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корректировка), характеристика отдельных ситуаций на занятии.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4.8.3. Аналитический</w:t>
      </w:r>
      <w:r w:rsidRPr="00F0309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После посещения учебного занятия обязательно собеседование проверяющего и преподавателя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по следующим направлениям: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самоанализ учебного занятия преподавателем;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анализ учебного занятия проверяющим;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согласование выводов проверяющего и преподавателя по результатам посещения занятия.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4.9. В течение недели после посещения занятия проверяющ</w:t>
      </w:r>
      <w:r w:rsidR="003B3B5C">
        <w:rPr>
          <w:rFonts w:eastAsiaTheme="minorHAnsi"/>
          <w:sz w:val="28"/>
          <w:szCs w:val="28"/>
          <w:lang w:eastAsia="en-US"/>
        </w:rPr>
        <w:t>ий</w:t>
      </w:r>
      <w:r w:rsidRPr="00F03093">
        <w:rPr>
          <w:rFonts w:eastAsiaTheme="minorHAnsi"/>
          <w:sz w:val="28"/>
          <w:szCs w:val="28"/>
          <w:lang w:eastAsia="en-US"/>
        </w:rPr>
        <w:t xml:space="preserve"> оформ</w:t>
      </w:r>
      <w:r w:rsidR="003B3B5C">
        <w:rPr>
          <w:rFonts w:eastAsiaTheme="minorHAnsi"/>
          <w:sz w:val="28"/>
          <w:szCs w:val="28"/>
          <w:lang w:eastAsia="en-US"/>
        </w:rPr>
        <w:t xml:space="preserve">ляет </w:t>
      </w:r>
      <w:r w:rsidRPr="00F03093">
        <w:rPr>
          <w:rFonts w:eastAsiaTheme="minorHAnsi"/>
          <w:sz w:val="28"/>
          <w:szCs w:val="28"/>
          <w:lang w:eastAsia="en-US"/>
        </w:rPr>
        <w:t xml:space="preserve">запись анализа занятия в специальном бланке </w:t>
      </w:r>
      <w:r w:rsidR="003B3B5C">
        <w:rPr>
          <w:rFonts w:eastAsiaTheme="minorHAnsi"/>
          <w:sz w:val="28"/>
          <w:szCs w:val="28"/>
          <w:lang w:eastAsia="en-US"/>
        </w:rPr>
        <w:t>согласно Приложению к настоящему Положению</w:t>
      </w:r>
      <w:r w:rsidRPr="00F03093">
        <w:rPr>
          <w:rFonts w:eastAsiaTheme="minorHAnsi"/>
          <w:sz w:val="28"/>
          <w:szCs w:val="28"/>
          <w:lang w:eastAsia="en-US"/>
        </w:rPr>
        <w:t xml:space="preserve"> и сда</w:t>
      </w:r>
      <w:r w:rsidR="003B3B5C">
        <w:rPr>
          <w:rFonts w:eastAsiaTheme="minorHAnsi"/>
          <w:sz w:val="28"/>
          <w:szCs w:val="28"/>
          <w:lang w:eastAsia="en-US"/>
        </w:rPr>
        <w:t>е</w:t>
      </w:r>
      <w:r w:rsidRPr="00F03093">
        <w:rPr>
          <w:rFonts w:eastAsiaTheme="minorHAnsi"/>
          <w:sz w:val="28"/>
          <w:szCs w:val="28"/>
          <w:lang w:eastAsia="en-US"/>
        </w:rPr>
        <w:t>т в Методический кабинет.</w:t>
      </w:r>
    </w:p>
    <w:p w:rsidR="003D14AE" w:rsidRPr="00F03093" w:rsidRDefault="003D14AE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D14AE" w:rsidRPr="00F03093" w:rsidRDefault="003D14AE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A5E24" w:rsidRPr="00F03093" w:rsidRDefault="004A5E24" w:rsidP="003B3B5C">
      <w:pPr>
        <w:widowControl/>
        <w:tabs>
          <w:tab w:val="left" w:pos="284"/>
        </w:tabs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5. Подведение итогов контроля и взаимопосещения учебных занятий.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5.1. Для осуществления учета контроля и взаимопосещения учебных занятий в Методическом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кабинете и предметно-цикловых комиссиях заводится папка или тетрадь с результатами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работы на учебный год. В папку (тетрадь) заносятся все результаты анализов посещенных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занятий, открытых занятий и воспитательных мероприятий, проводимых в </w:t>
      </w:r>
      <w:r w:rsidR="00B60CC1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е.</w:t>
      </w:r>
    </w:p>
    <w:p w:rsidR="004A5E24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5.2. В случае выявления грубых нарушений учебно-воспитательного процесса проверяющий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фиксирует их в служебной записке.</w:t>
      </w:r>
    </w:p>
    <w:p w:rsidR="001B75FD" w:rsidRPr="00F03093" w:rsidRDefault="004A5E24" w:rsidP="00F03093">
      <w:pPr>
        <w:widowControl/>
        <w:tabs>
          <w:tab w:val="left" w:pos="284"/>
        </w:tabs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5.3. Вопросы, требующие коллективного анализа и решения, выносятся на обсуждение</w:t>
      </w:r>
      <w:r w:rsidR="003B3B5C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предметно-цикловых комиссий или советов </w:t>
      </w:r>
      <w:r w:rsidR="00064165" w:rsidRPr="00F03093">
        <w:rPr>
          <w:rFonts w:eastAsiaTheme="minorHAnsi"/>
          <w:sz w:val="28"/>
          <w:szCs w:val="28"/>
          <w:lang w:eastAsia="en-US"/>
        </w:rPr>
        <w:t>техникум</w:t>
      </w:r>
      <w:r w:rsidRPr="00F03093">
        <w:rPr>
          <w:rFonts w:eastAsiaTheme="minorHAnsi"/>
          <w:sz w:val="28"/>
          <w:szCs w:val="28"/>
          <w:lang w:eastAsia="en-US"/>
        </w:rPr>
        <w:t>а (</w:t>
      </w:r>
      <w:r w:rsidR="00064165" w:rsidRPr="00F03093">
        <w:rPr>
          <w:rFonts w:eastAsiaTheme="minorHAnsi"/>
          <w:sz w:val="28"/>
          <w:szCs w:val="28"/>
          <w:lang w:eastAsia="en-US"/>
        </w:rPr>
        <w:t>П</w:t>
      </w:r>
      <w:r w:rsidRPr="00F03093">
        <w:rPr>
          <w:rFonts w:eastAsiaTheme="minorHAnsi"/>
          <w:sz w:val="28"/>
          <w:szCs w:val="28"/>
          <w:lang w:eastAsia="en-US"/>
        </w:rPr>
        <w:t>едагогического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совета и др.). По результатам контроля и взаимопосещения занятий могут издаваться приказы</w:t>
      </w:r>
      <w:r w:rsidR="00064165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и рас</w:t>
      </w:r>
      <w:r w:rsidR="00B60CC1" w:rsidRPr="00F03093">
        <w:rPr>
          <w:rFonts w:eastAsiaTheme="minorHAnsi"/>
          <w:sz w:val="28"/>
          <w:szCs w:val="28"/>
          <w:lang w:eastAsia="en-US"/>
        </w:rPr>
        <w:t xml:space="preserve">поряжения. </w:t>
      </w:r>
    </w:p>
    <w:p w:rsidR="001B75FD" w:rsidRPr="00F03093" w:rsidRDefault="001B75FD" w:rsidP="00F03093">
      <w:pPr>
        <w:ind w:left="709"/>
        <w:rPr>
          <w:sz w:val="28"/>
          <w:szCs w:val="28"/>
        </w:rPr>
      </w:pPr>
    </w:p>
    <w:p w:rsidR="0056200D" w:rsidRPr="00F03093" w:rsidRDefault="0056200D" w:rsidP="00F03093">
      <w:pPr>
        <w:ind w:left="709"/>
        <w:rPr>
          <w:sz w:val="28"/>
          <w:szCs w:val="28"/>
        </w:rPr>
      </w:pPr>
    </w:p>
    <w:p w:rsidR="0056200D" w:rsidRPr="00F03093" w:rsidRDefault="0056200D" w:rsidP="00F03093">
      <w:pPr>
        <w:ind w:left="709"/>
        <w:rPr>
          <w:sz w:val="28"/>
          <w:szCs w:val="28"/>
        </w:rPr>
      </w:pPr>
    </w:p>
    <w:p w:rsidR="0056200D" w:rsidRPr="00F03093" w:rsidRDefault="0056200D" w:rsidP="00F03093">
      <w:pPr>
        <w:ind w:left="709"/>
        <w:rPr>
          <w:sz w:val="28"/>
          <w:szCs w:val="28"/>
        </w:rPr>
      </w:pPr>
    </w:p>
    <w:p w:rsidR="004A5E24" w:rsidRPr="00F03093" w:rsidRDefault="004A5E24" w:rsidP="00F03093">
      <w:pPr>
        <w:ind w:left="709"/>
        <w:rPr>
          <w:sz w:val="28"/>
          <w:szCs w:val="28"/>
        </w:rPr>
      </w:pPr>
    </w:p>
    <w:p w:rsidR="00664CED" w:rsidRPr="00F03093" w:rsidRDefault="00664CED" w:rsidP="00F03093">
      <w:pPr>
        <w:ind w:left="709"/>
        <w:rPr>
          <w:sz w:val="28"/>
          <w:szCs w:val="28"/>
        </w:rPr>
      </w:pPr>
    </w:p>
    <w:p w:rsidR="00064165" w:rsidRPr="00F03093" w:rsidRDefault="00064165" w:rsidP="00F03093">
      <w:pPr>
        <w:ind w:left="709"/>
        <w:rPr>
          <w:sz w:val="28"/>
          <w:szCs w:val="28"/>
        </w:rPr>
      </w:pPr>
    </w:p>
    <w:p w:rsidR="0056200D" w:rsidRPr="00F03093" w:rsidRDefault="0056200D" w:rsidP="00F03093">
      <w:pPr>
        <w:ind w:left="709"/>
        <w:jc w:val="right"/>
        <w:rPr>
          <w:sz w:val="28"/>
          <w:szCs w:val="28"/>
        </w:rPr>
      </w:pPr>
    </w:p>
    <w:p w:rsidR="0056200D" w:rsidRPr="00F03093" w:rsidRDefault="0056200D" w:rsidP="00F03093">
      <w:pPr>
        <w:ind w:left="709"/>
        <w:jc w:val="right"/>
        <w:rPr>
          <w:sz w:val="28"/>
          <w:szCs w:val="28"/>
        </w:rPr>
      </w:pPr>
    </w:p>
    <w:p w:rsidR="0056200D" w:rsidRPr="00F03093" w:rsidRDefault="0056200D" w:rsidP="00F03093">
      <w:pPr>
        <w:ind w:left="709"/>
        <w:jc w:val="right"/>
        <w:rPr>
          <w:sz w:val="28"/>
          <w:szCs w:val="28"/>
        </w:rPr>
      </w:pPr>
    </w:p>
    <w:p w:rsidR="0056200D" w:rsidRPr="00F03093" w:rsidRDefault="0056200D" w:rsidP="00F03093">
      <w:pPr>
        <w:ind w:left="709"/>
        <w:jc w:val="right"/>
        <w:rPr>
          <w:sz w:val="28"/>
          <w:szCs w:val="28"/>
        </w:rPr>
      </w:pPr>
    </w:p>
    <w:p w:rsidR="0056200D" w:rsidRPr="00F03093" w:rsidRDefault="0056200D" w:rsidP="00F03093">
      <w:pPr>
        <w:ind w:left="709"/>
        <w:jc w:val="right"/>
        <w:rPr>
          <w:sz w:val="28"/>
          <w:szCs w:val="28"/>
        </w:rPr>
      </w:pPr>
    </w:p>
    <w:p w:rsidR="0056200D" w:rsidRDefault="0056200D" w:rsidP="00F03093">
      <w:pPr>
        <w:rPr>
          <w:sz w:val="28"/>
          <w:szCs w:val="28"/>
        </w:rPr>
      </w:pPr>
    </w:p>
    <w:p w:rsidR="00F03093" w:rsidRPr="00F03093" w:rsidRDefault="00F03093" w:rsidP="00F03093">
      <w:pPr>
        <w:rPr>
          <w:sz w:val="28"/>
          <w:szCs w:val="28"/>
        </w:rPr>
      </w:pPr>
    </w:p>
    <w:p w:rsidR="004A5E24" w:rsidRDefault="004A5E24" w:rsidP="00F03093">
      <w:pPr>
        <w:jc w:val="right"/>
        <w:rPr>
          <w:sz w:val="28"/>
          <w:szCs w:val="28"/>
        </w:rPr>
      </w:pPr>
      <w:r w:rsidRPr="00F03093">
        <w:rPr>
          <w:sz w:val="28"/>
          <w:szCs w:val="28"/>
        </w:rPr>
        <w:t xml:space="preserve">Приложение </w:t>
      </w:r>
      <w:r w:rsidR="003B3B5C">
        <w:rPr>
          <w:sz w:val="28"/>
          <w:szCs w:val="28"/>
        </w:rPr>
        <w:t>к</w:t>
      </w:r>
    </w:p>
    <w:p w:rsidR="003B3B5C" w:rsidRPr="00F03093" w:rsidRDefault="003B3B5C" w:rsidP="00F030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Положению</w:t>
      </w:r>
    </w:p>
    <w:p w:rsidR="004A5E24" w:rsidRPr="00F03093" w:rsidRDefault="004A5E24" w:rsidP="00F03093">
      <w:pPr>
        <w:rPr>
          <w:sz w:val="28"/>
          <w:szCs w:val="28"/>
        </w:rPr>
      </w:pPr>
    </w:p>
    <w:p w:rsidR="004A5E24" w:rsidRPr="00F03093" w:rsidRDefault="004A5E24" w:rsidP="00F03093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Анализ занятия</w:t>
      </w:r>
      <w:r w:rsidR="008F43DE" w:rsidRPr="00F0309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Преподаватель____</w:t>
      </w:r>
      <w:r w:rsidR="008F43DE" w:rsidRPr="00F03093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Тип занятия________________________________________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Количество студентов по списку - __________, по факту</w:t>
      </w:r>
      <w:r w:rsidR="008F43DE" w:rsidRPr="00F03093">
        <w:rPr>
          <w:rFonts w:eastAsiaTheme="minorHAnsi"/>
          <w:b/>
          <w:bCs/>
          <w:sz w:val="28"/>
          <w:szCs w:val="28"/>
          <w:lang w:eastAsia="en-US"/>
        </w:rPr>
        <w:t>__________________________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Своевременность явки преподавателя на занятие______</w:t>
      </w:r>
      <w:r w:rsidR="008F43DE" w:rsidRPr="00F03093">
        <w:rPr>
          <w:rFonts w:eastAsiaTheme="minorHAnsi"/>
          <w:b/>
          <w:bCs/>
          <w:sz w:val="28"/>
          <w:szCs w:val="28"/>
          <w:lang w:eastAsia="en-US"/>
        </w:rPr>
        <w:t>_______________________________</w:t>
      </w:r>
    </w:p>
    <w:p w:rsidR="004A5E24" w:rsidRPr="00F03093" w:rsidRDefault="008F43DE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Г</w:t>
      </w:r>
      <w:r w:rsidR="004A5E24" w:rsidRPr="00F03093">
        <w:rPr>
          <w:rFonts w:eastAsiaTheme="minorHAnsi"/>
          <w:b/>
          <w:bCs/>
          <w:sz w:val="28"/>
          <w:szCs w:val="28"/>
          <w:lang w:eastAsia="en-US"/>
        </w:rPr>
        <w:t>отовность преподавателя к началу занятия__________</w:t>
      </w:r>
      <w:r w:rsidRPr="00F03093">
        <w:rPr>
          <w:rFonts w:eastAsiaTheme="minorHAnsi"/>
          <w:b/>
          <w:bCs/>
          <w:sz w:val="28"/>
          <w:szCs w:val="28"/>
          <w:lang w:eastAsia="en-US"/>
        </w:rPr>
        <w:t>_____________________________</w:t>
      </w:r>
    </w:p>
    <w:p w:rsidR="008F43DE" w:rsidRPr="00F03093" w:rsidRDefault="008F43DE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p w:rsidR="004A5E24" w:rsidRPr="00F03093" w:rsidRDefault="004A5E24" w:rsidP="00F03093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КРИТЕРИИ УРОКА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1. Организационный момент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1.1. Подготовленность класса к занятию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</w:t>
      </w:r>
      <w:r w:rsidRPr="00F03093">
        <w:rPr>
          <w:rFonts w:eastAsiaTheme="minorHAnsi"/>
          <w:sz w:val="28"/>
          <w:szCs w:val="28"/>
          <w:lang w:eastAsia="en-US"/>
        </w:rPr>
        <w:t>ДА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1.2. Создание рабочей обстановки в группе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</w:t>
      </w:r>
      <w:r w:rsidRPr="00F03093">
        <w:rPr>
          <w:rFonts w:eastAsiaTheme="minorHAnsi"/>
          <w:sz w:val="28"/>
          <w:szCs w:val="28"/>
          <w:lang w:eastAsia="en-US"/>
        </w:rPr>
        <w:t>ДА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</w:t>
      </w:r>
      <w:r w:rsidRPr="00F03093">
        <w:rPr>
          <w:rFonts w:eastAsiaTheme="minorHAnsi"/>
          <w:sz w:val="28"/>
          <w:szCs w:val="28"/>
          <w:lang w:eastAsia="en-US"/>
        </w:rPr>
        <w:t xml:space="preserve"> НЕТ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2. Анализ целей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2.1. Постановка и доведение целей занятия до студентов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F03093">
        <w:rPr>
          <w:rFonts w:eastAsiaTheme="minorHAnsi"/>
          <w:sz w:val="28"/>
          <w:szCs w:val="28"/>
          <w:lang w:eastAsia="en-US"/>
        </w:rPr>
        <w:t>ДА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 НЕТ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2.2. Правильность и обоснованность постановки целей урока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с учетом особенностей учебного материала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ДА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2.3. Степень достижения целей урок</w:t>
      </w:r>
      <w:r w:rsidR="008F43DE" w:rsidRPr="00F03093">
        <w:rPr>
          <w:rFonts w:eastAsiaTheme="minorHAnsi"/>
          <w:sz w:val="28"/>
          <w:szCs w:val="28"/>
          <w:lang w:eastAsia="en-US"/>
        </w:rPr>
        <w:t>а (оценивается в конце занятия)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F03093">
        <w:rPr>
          <w:rFonts w:eastAsiaTheme="minorHAnsi"/>
          <w:sz w:val="28"/>
          <w:szCs w:val="28"/>
          <w:lang w:eastAsia="en-US"/>
        </w:rPr>
        <w:t xml:space="preserve">ДА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8F43DE" w:rsidRPr="00F03093" w:rsidRDefault="008F43DE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3. Анализ структуры и организации занятия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3.1. Соответствие структуры урока его целям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</w:t>
      </w:r>
      <w:r w:rsidRPr="00F03093">
        <w:rPr>
          <w:rFonts w:eastAsiaTheme="minorHAnsi"/>
          <w:sz w:val="28"/>
          <w:szCs w:val="28"/>
          <w:lang w:eastAsia="en-US"/>
        </w:rPr>
        <w:t xml:space="preserve">ДА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3.2. Логическая последовательность структуры и взаимосвязь этапов занятия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ДА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        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3.3. Целесообразность распределения времени урока между этапами занятия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 </w:t>
      </w:r>
      <w:r w:rsidRPr="00F03093">
        <w:rPr>
          <w:rFonts w:eastAsiaTheme="minorHAnsi"/>
          <w:sz w:val="28"/>
          <w:szCs w:val="28"/>
          <w:lang w:eastAsia="en-US"/>
        </w:rPr>
        <w:t xml:space="preserve"> ДА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      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4A5E24" w:rsidRPr="00F03093" w:rsidRDefault="008F43DE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3.4. Форма обучения и ее рациональность </w:t>
      </w:r>
      <w:r w:rsidR="004A5E24" w:rsidRPr="00F03093">
        <w:rPr>
          <w:rFonts w:eastAsiaTheme="minorHAnsi"/>
          <w:sz w:val="28"/>
          <w:szCs w:val="28"/>
          <w:lang w:eastAsia="en-US"/>
        </w:rPr>
        <w:t>_________</w:t>
      </w:r>
      <w:r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</w:t>
      </w:r>
      <w:r w:rsidR="004A5E24" w:rsidRPr="00F03093">
        <w:rPr>
          <w:rFonts w:eastAsiaTheme="minorHAnsi"/>
          <w:sz w:val="28"/>
          <w:szCs w:val="28"/>
          <w:lang w:eastAsia="en-US"/>
        </w:rPr>
        <w:t>_______________________________</w:t>
      </w:r>
      <w:r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3.5. Оборудование </w:t>
      </w:r>
      <w:r w:rsidR="008F43DE" w:rsidRPr="00F03093">
        <w:rPr>
          <w:rFonts w:eastAsiaTheme="minorHAnsi"/>
          <w:sz w:val="28"/>
          <w:szCs w:val="28"/>
          <w:lang w:eastAsia="en-US"/>
        </w:rPr>
        <w:t>занятия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3DE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lastRenderedPageBreak/>
        <w:t xml:space="preserve">3.6. Использование наглядного материала: в качестве иллюстрирования, </w:t>
      </w:r>
    </w:p>
    <w:p w:rsidR="004A5E24" w:rsidRPr="00F03093" w:rsidRDefault="004A5E24" w:rsidP="00F03093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для решения обучающих задач </w:t>
      </w:r>
      <w:r w:rsidRPr="00F03093">
        <w:rPr>
          <w:rFonts w:eastAsiaTheme="minorHAnsi"/>
          <w:i/>
          <w:iCs/>
          <w:sz w:val="28"/>
          <w:szCs w:val="28"/>
          <w:lang w:eastAsia="en-US"/>
        </w:rPr>
        <w:t>(нужное подчеркнуть)</w:t>
      </w:r>
    </w:p>
    <w:p w:rsidR="004A5E24" w:rsidRPr="00F03093" w:rsidRDefault="004A5E24" w:rsidP="00F03093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3.7. Наглядный материал избыточен, достаточен, недостаточен; уместен, неуместен </w:t>
      </w:r>
      <w:r w:rsidRPr="00F03093">
        <w:rPr>
          <w:rFonts w:eastAsiaTheme="minorHAnsi"/>
          <w:i/>
          <w:iCs/>
          <w:sz w:val="28"/>
          <w:szCs w:val="28"/>
          <w:lang w:eastAsia="en-US"/>
        </w:rPr>
        <w:t>(нужное</w:t>
      </w:r>
    </w:p>
    <w:p w:rsidR="004A5E24" w:rsidRPr="00F03093" w:rsidRDefault="004A5E24" w:rsidP="00F03093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F03093">
        <w:rPr>
          <w:rFonts w:eastAsiaTheme="minorHAnsi"/>
          <w:i/>
          <w:iCs/>
          <w:sz w:val="28"/>
          <w:szCs w:val="28"/>
          <w:lang w:eastAsia="en-US"/>
        </w:rPr>
        <w:t>подчеркнуть).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4. Анализ содержания урока.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4.1. Соответствие содержания урока требованиям рабочей программы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 xml:space="preserve"> ДА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4.2. Соответствие темы урока календарно-тематическому планированию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</w:t>
      </w:r>
      <w:r w:rsidRPr="00F03093">
        <w:rPr>
          <w:rFonts w:eastAsiaTheme="minorHAnsi"/>
          <w:sz w:val="28"/>
          <w:szCs w:val="28"/>
          <w:lang w:eastAsia="en-US"/>
        </w:rPr>
        <w:t xml:space="preserve">ДА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4A5E24" w:rsidRPr="00F03093" w:rsidRDefault="004A5E24" w:rsidP="00F03093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4.3. Научный уровень излагаемого материала: высокий, средний, низкий </w:t>
      </w:r>
      <w:r w:rsidRPr="00F03093">
        <w:rPr>
          <w:rFonts w:eastAsiaTheme="minorHAnsi"/>
          <w:i/>
          <w:iCs/>
          <w:sz w:val="28"/>
          <w:szCs w:val="28"/>
          <w:lang w:eastAsia="en-US"/>
        </w:rPr>
        <w:t>(нужное подчеркнуть)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4.4. Практическая направленность занятия (связь теории с практикой) была представлена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/отсутствовала__________________________________________________________________</w:t>
      </w:r>
      <w:r w:rsidR="008F43DE"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4.5. Реализация развивающих возможностей урока: формирования активной учебной деятельности,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самостоятельного мышления, познавательных интересов /отсутствовала___</w:t>
      </w:r>
      <w:r w:rsidR="008F43DE"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3093">
        <w:rPr>
          <w:rFonts w:eastAsiaTheme="minorHAnsi"/>
          <w:sz w:val="28"/>
          <w:szCs w:val="28"/>
          <w:lang w:eastAsia="en-US"/>
        </w:rPr>
        <w:t>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4.6. Формирование новых понятий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Pr="00F03093">
        <w:rPr>
          <w:rFonts w:eastAsiaTheme="minorHAnsi"/>
          <w:sz w:val="28"/>
          <w:szCs w:val="28"/>
          <w:lang w:eastAsia="en-US"/>
        </w:rPr>
        <w:t>ДА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F03093">
        <w:rPr>
          <w:rFonts w:eastAsiaTheme="minorHAnsi"/>
          <w:sz w:val="28"/>
          <w:szCs w:val="28"/>
          <w:lang w:eastAsia="en-US"/>
        </w:rPr>
        <w:t xml:space="preserve"> НЕТ</w:t>
      </w:r>
    </w:p>
    <w:p w:rsidR="008F43DE" w:rsidRPr="00F03093" w:rsidRDefault="008F43DE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4.7. Выделение главной идеи нового материала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F03093">
        <w:rPr>
          <w:rFonts w:eastAsiaTheme="minorHAnsi"/>
          <w:sz w:val="28"/>
          <w:szCs w:val="28"/>
          <w:lang w:eastAsia="en-US"/>
        </w:rPr>
        <w:t xml:space="preserve">ДА 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F03093">
        <w:rPr>
          <w:rFonts w:eastAsiaTheme="minorHAnsi"/>
          <w:sz w:val="28"/>
          <w:szCs w:val="28"/>
          <w:lang w:eastAsia="en-US"/>
        </w:rPr>
        <w:t>НЕТ</w:t>
      </w:r>
    </w:p>
    <w:p w:rsidR="008F43DE" w:rsidRPr="00F03093" w:rsidRDefault="008F43DE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</w:t>
      </w:r>
      <w:r w:rsidR="00E672FD"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4.8. Проверка знаний и умений: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письменно__________ чел.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- устно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___________ </w:t>
      </w:r>
      <w:r w:rsidRPr="00F03093">
        <w:rPr>
          <w:rFonts w:eastAsiaTheme="minorHAnsi"/>
          <w:sz w:val="28"/>
          <w:szCs w:val="28"/>
          <w:lang w:eastAsia="en-US"/>
        </w:rPr>
        <w:t>чел., в том числе кол-во опрошенных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- </w:t>
      </w:r>
      <w:r w:rsidRPr="00F03093">
        <w:rPr>
          <w:rFonts w:eastAsiaTheme="minorHAnsi"/>
          <w:sz w:val="28"/>
          <w:szCs w:val="28"/>
          <w:lang w:eastAsia="en-US"/>
        </w:rPr>
        <w:t>_____________,_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кол-во ответивших-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результаты проверки: «5»</w:t>
      </w:r>
      <w:r w:rsidR="008F43DE" w:rsidRPr="00F03093">
        <w:rPr>
          <w:rFonts w:eastAsiaTheme="minorHAnsi"/>
          <w:sz w:val="28"/>
          <w:szCs w:val="28"/>
          <w:lang w:eastAsia="en-US"/>
        </w:rPr>
        <w:t>-</w:t>
      </w:r>
      <w:r w:rsidRPr="00F03093">
        <w:rPr>
          <w:rFonts w:eastAsiaTheme="minorHAnsi"/>
          <w:sz w:val="28"/>
          <w:szCs w:val="28"/>
          <w:lang w:eastAsia="en-US"/>
        </w:rPr>
        <w:t xml:space="preserve"> </w:t>
      </w:r>
      <w:r w:rsidR="008F43DE" w:rsidRPr="00F03093">
        <w:rPr>
          <w:rFonts w:eastAsiaTheme="minorHAnsi"/>
          <w:sz w:val="28"/>
          <w:szCs w:val="28"/>
          <w:lang w:eastAsia="en-US"/>
        </w:rPr>
        <w:t>___</w:t>
      </w:r>
      <w:r w:rsidRPr="00F03093">
        <w:rPr>
          <w:rFonts w:eastAsiaTheme="minorHAnsi"/>
          <w:sz w:val="28"/>
          <w:szCs w:val="28"/>
          <w:lang w:eastAsia="en-US"/>
        </w:rPr>
        <w:t xml:space="preserve"> чел.,</w:t>
      </w:r>
      <w:r w:rsidR="008F43DE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«4» -</w:t>
      </w:r>
      <w:r w:rsidR="008F43DE" w:rsidRPr="00F03093">
        <w:rPr>
          <w:rFonts w:eastAsiaTheme="minorHAnsi"/>
          <w:sz w:val="28"/>
          <w:szCs w:val="28"/>
          <w:lang w:eastAsia="en-US"/>
        </w:rPr>
        <w:t>____</w:t>
      </w:r>
      <w:r w:rsidRPr="00F03093">
        <w:rPr>
          <w:rFonts w:eastAsiaTheme="minorHAnsi"/>
          <w:sz w:val="28"/>
          <w:szCs w:val="28"/>
          <w:lang w:eastAsia="en-US"/>
        </w:rPr>
        <w:t xml:space="preserve"> чел., «3» - </w:t>
      </w:r>
      <w:r w:rsidR="008F43DE" w:rsidRPr="00F03093">
        <w:rPr>
          <w:rFonts w:eastAsiaTheme="minorHAnsi"/>
          <w:sz w:val="28"/>
          <w:szCs w:val="28"/>
          <w:lang w:eastAsia="en-US"/>
        </w:rPr>
        <w:t>____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чел., «2» -</w:t>
      </w:r>
      <w:r w:rsidR="008F43DE" w:rsidRPr="00F03093">
        <w:rPr>
          <w:rFonts w:eastAsiaTheme="minorHAnsi"/>
          <w:sz w:val="28"/>
          <w:szCs w:val="28"/>
          <w:lang w:eastAsia="en-US"/>
        </w:rPr>
        <w:t>____</w:t>
      </w:r>
      <w:r w:rsidRPr="00F03093">
        <w:rPr>
          <w:rFonts w:eastAsiaTheme="minorHAnsi"/>
          <w:sz w:val="28"/>
          <w:szCs w:val="28"/>
          <w:lang w:eastAsia="en-US"/>
        </w:rPr>
        <w:t xml:space="preserve"> чел.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lastRenderedPageBreak/>
        <w:t>5. Организация самостоятельной работы студента на занятии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5.1. Формы, приемы (сочетание коллективной и индивидуальной работы)_________</w:t>
      </w:r>
      <w:r w:rsidR="00E672FD"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3093">
        <w:rPr>
          <w:rFonts w:eastAsiaTheme="minorHAnsi"/>
          <w:sz w:val="28"/>
          <w:szCs w:val="28"/>
          <w:lang w:eastAsia="en-US"/>
        </w:rPr>
        <w:t>___</w:t>
      </w:r>
    </w:p>
    <w:p w:rsidR="004A5E24" w:rsidRPr="00F03093" w:rsidRDefault="00E672FD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5.2. Инструктаж и помощь преподавателя:___________________________________________________________________________________________________________________________________________________________________________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5.4. Степень усвоения нового материала: высокая, средняя, низкая</w:t>
      </w:r>
      <w:r w:rsidR="00E672FD"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6. Анализ методики проведения урока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6.1. Методы, приемы обучения применение диалоговых форм общения, создание нестандартных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ситуаций и др.):________________________________________</w:t>
      </w:r>
      <w:r w:rsidR="00E672FD"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F03093">
        <w:rPr>
          <w:rFonts w:eastAsiaTheme="minorHAnsi"/>
          <w:sz w:val="28"/>
          <w:szCs w:val="28"/>
          <w:lang w:eastAsia="en-US"/>
        </w:rPr>
        <w:t>_________________</w:t>
      </w:r>
    </w:p>
    <w:p w:rsidR="004A5E24" w:rsidRPr="00F03093" w:rsidRDefault="004A5E24" w:rsidP="00F03093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6.2. Ритм урока: высокий, средний, низкий </w:t>
      </w:r>
      <w:r w:rsidRPr="00F03093">
        <w:rPr>
          <w:rFonts w:eastAsiaTheme="minorHAnsi"/>
          <w:i/>
          <w:iCs/>
          <w:sz w:val="28"/>
          <w:szCs w:val="28"/>
          <w:lang w:eastAsia="en-US"/>
        </w:rPr>
        <w:t>(нужное подчеркнуть)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 xml:space="preserve">7. Анализ работы и поведения студентов </w:t>
      </w:r>
      <w:r w:rsidRPr="00F03093">
        <w:rPr>
          <w:rFonts w:eastAsiaTheme="minorHAnsi"/>
          <w:sz w:val="28"/>
          <w:szCs w:val="28"/>
          <w:lang w:eastAsia="en-US"/>
        </w:rPr>
        <w:t>(общая оценка работы группы):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7.1. Активность группы, работоспособность во время занятия_______</w:t>
      </w:r>
      <w:r w:rsidR="00E672FD"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</w:t>
      </w:r>
      <w:r w:rsidRPr="00F03093">
        <w:rPr>
          <w:rFonts w:eastAsiaTheme="minorHAnsi"/>
          <w:sz w:val="28"/>
          <w:szCs w:val="28"/>
          <w:lang w:eastAsia="en-US"/>
        </w:rPr>
        <w:t>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7.2. Внимание и прилежание______________________________________________________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7.3. Интерес к предмету__________________________________________________________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8. Качество знаний, умений и навыков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8.1. Студенты умеют вычленять ведущие идеи в материале урока, применять знания в различных</w:t>
      </w:r>
    </w:p>
    <w:p w:rsidR="004A5E24" w:rsidRPr="00F03093" w:rsidRDefault="004A5E24" w:rsidP="00F03093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ситуациях, приобретать с помощью имеющихся новые знания </w:t>
      </w:r>
      <w:r w:rsidRPr="00F03093">
        <w:rPr>
          <w:rFonts w:eastAsiaTheme="minorHAnsi"/>
          <w:i/>
          <w:iCs/>
          <w:sz w:val="28"/>
          <w:szCs w:val="28"/>
          <w:lang w:eastAsia="en-US"/>
        </w:rPr>
        <w:t>(нужное подчеркнуть).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8.2. Степень овладения практическими умениями работы: </w:t>
      </w:r>
      <w:r w:rsidR="00E672FD" w:rsidRPr="00F03093">
        <w:rPr>
          <w:rFonts w:eastAsiaTheme="minorHAnsi"/>
          <w:sz w:val="28"/>
          <w:szCs w:val="28"/>
          <w:lang w:eastAsia="en-US"/>
        </w:rPr>
        <w:t xml:space="preserve"> </w:t>
      </w:r>
      <w:r w:rsidRPr="00F03093">
        <w:rPr>
          <w:rFonts w:eastAsiaTheme="minorHAnsi"/>
          <w:sz w:val="28"/>
          <w:szCs w:val="28"/>
          <w:lang w:eastAsia="en-US"/>
        </w:rPr>
        <w:t>высокая, средняя, низкая, практические</w:t>
      </w:r>
    </w:p>
    <w:p w:rsidR="004A5E24" w:rsidRPr="00F03093" w:rsidRDefault="004A5E24" w:rsidP="00F03093">
      <w:pPr>
        <w:widowControl/>
        <w:rPr>
          <w:rFonts w:eastAsiaTheme="minorHAnsi"/>
          <w:i/>
          <w:iCs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 xml:space="preserve">умения не затронуты </w:t>
      </w:r>
      <w:r w:rsidRPr="00F03093">
        <w:rPr>
          <w:rFonts w:eastAsiaTheme="minorHAnsi"/>
          <w:i/>
          <w:iCs/>
          <w:sz w:val="28"/>
          <w:szCs w:val="28"/>
          <w:lang w:eastAsia="en-US"/>
        </w:rPr>
        <w:t>(нужное подчеркнуть)</w:t>
      </w: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lastRenderedPageBreak/>
        <w:t>9. Анализ домашнего задания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9.1. Объем работы, заданной на дом_______________________________________________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9.2. Комментарий и инструктаж по домашнему заданию_____________________________</w:t>
      </w:r>
    </w:p>
    <w:p w:rsidR="004A5E24" w:rsidRPr="00F03093" w:rsidRDefault="004A5E24" w:rsidP="00F03093">
      <w:pPr>
        <w:widowControl/>
        <w:rPr>
          <w:rFonts w:eastAsiaTheme="minorHAnsi"/>
          <w:sz w:val="28"/>
          <w:szCs w:val="28"/>
          <w:lang w:eastAsia="en-US"/>
        </w:rPr>
      </w:pPr>
      <w:r w:rsidRPr="00F03093">
        <w:rPr>
          <w:rFonts w:eastAsiaTheme="minorHAnsi"/>
          <w:sz w:val="28"/>
          <w:szCs w:val="28"/>
          <w:lang w:eastAsia="en-US"/>
        </w:rPr>
        <w:t>Выводы и предложения к занятию:_______</w:t>
      </w:r>
      <w:r w:rsidR="00E672FD" w:rsidRPr="00F03093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3093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8F43DE" w:rsidRPr="00F03093" w:rsidRDefault="008F43DE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p w:rsidR="008F43DE" w:rsidRPr="00F03093" w:rsidRDefault="008F43DE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Занятие посетил</w:t>
      </w:r>
      <w:r w:rsidR="00E672FD" w:rsidRPr="00F03093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</w:t>
      </w:r>
    </w:p>
    <w:p w:rsidR="008F43DE" w:rsidRPr="00F03093" w:rsidRDefault="008F43DE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</w:p>
    <w:p w:rsidR="004A5E24" w:rsidRPr="00F03093" w:rsidRDefault="004A5E24" w:rsidP="00F03093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F03093">
        <w:rPr>
          <w:rFonts w:eastAsiaTheme="minorHAnsi"/>
          <w:b/>
          <w:bCs/>
          <w:sz w:val="28"/>
          <w:szCs w:val="28"/>
          <w:lang w:eastAsia="en-US"/>
        </w:rPr>
        <w:t>Ознакомлен</w:t>
      </w:r>
      <w:r w:rsidR="00E672FD" w:rsidRPr="00F03093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</w:t>
      </w:r>
    </w:p>
    <w:p w:rsidR="004A5E24" w:rsidRPr="00F03093" w:rsidRDefault="004A5E24" w:rsidP="00F03093">
      <w:pPr>
        <w:tabs>
          <w:tab w:val="left" w:pos="9420"/>
        </w:tabs>
        <w:rPr>
          <w:rFonts w:eastAsiaTheme="minorHAnsi"/>
          <w:b/>
          <w:bCs/>
          <w:sz w:val="28"/>
          <w:szCs w:val="28"/>
          <w:lang w:eastAsia="en-US"/>
        </w:rPr>
      </w:pPr>
    </w:p>
    <w:p w:rsidR="0056200D" w:rsidRPr="00F03093" w:rsidRDefault="0056200D" w:rsidP="00F03093">
      <w:pPr>
        <w:tabs>
          <w:tab w:val="left" w:pos="9420"/>
        </w:tabs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3D14AE" w:rsidRDefault="003D14AE" w:rsidP="00F03093">
      <w:pPr>
        <w:tabs>
          <w:tab w:val="left" w:pos="9420"/>
        </w:tabs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F03093" w:rsidRDefault="00F03093" w:rsidP="00F03093">
      <w:pPr>
        <w:tabs>
          <w:tab w:val="left" w:pos="9420"/>
        </w:tabs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F03093" w:rsidRDefault="00F03093" w:rsidP="00F03093">
      <w:pPr>
        <w:tabs>
          <w:tab w:val="left" w:pos="9420"/>
        </w:tabs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F03093" w:rsidRDefault="00F03093" w:rsidP="00F03093">
      <w:pPr>
        <w:tabs>
          <w:tab w:val="left" w:pos="9420"/>
        </w:tabs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3D14AE" w:rsidRPr="00F03093" w:rsidRDefault="003D14AE" w:rsidP="00F03093">
      <w:pPr>
        <w:tabs>
          <w:tab w:val="left" w:pos="9420"/>
        </w:tabs>
        <w:rPr>
          <w:rFonts w:eastAsiaTheme="minorHAnsi"/>
          <w:b/>
          <w:bCs/>
          <w:sz w:val="28"/>
          <w:szCs w:val="28"/>
          <w:lang w:eastAsia="en-US"/>
        </w:rPr>
      </w:pPr>
    </w:p>
    <w:sectPr w:rsidR="003D14AE" w:rsidRPr="00F03093" w:rsidSect="00B47F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97" w:rsidRDefault="00B75997" w:rsidP="00661F66">
      <w:r>
        <w:separator/>
      </w:r>
    </w:p>
  </w:endnote>
  <w:endnote w:type="continuationSeparator" w:id="0">
    <w:p w:rsidR="00B75997" w:rsidRDefault="00B75997" w:rsidP="0066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97" w:rsidRDefault="00B75997" w:rsidP="00661F66">
      <w:r>
        <w:separator/>
      </w:r>
    </w:p>
  </w:footnote>
  <w:footnote w:type="continuationSeparator" w:id="0">
    <w:p w:rsidR="00B75997" w:rsidRDefault="00B75997" w:rsidP="0066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C8D"/>
    <w:multiLevelType w:val="multilevel"/>
    <w:tmpl w:val="27483D2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B56C7"/>
    <w:multiLevelType w:val="multilevel"/>
    <w:tmpl w:val="93B40D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31A9D"/>
    <w:multiLevelType w:val="multilevel"/>
    <w:tmpl w:val="7E4CB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53C9B"/>
    <w:multiLevelType w:val="multilevel"/>
    <w:tmpl w:val="6CBCF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BD1B81"/>
    <w:multiLevelType w:val="hybridMultilevel"/>
    <w:tmpl w:val="99DE8238"/>
    <w:lvl w:ilvl="0" w:tplc="32487B10">
      <w:start w:val="3"/>
      <w:numFmt w:val="decimal"/>
      <w:lvlText w:val="%1."/>
      <w:lvlJc w:val="left"/>
      <w:pPr>
        <w:ind w:left="3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20" w:hanging="360"/>
      </w:pPr>
    </w:lvl>
    <w:lvl w:ilvl="2" w:tplc="0419001B" w:tentative="1">
      <w:start w:val="1"/>
      <w:numFmt w:val="lowerRoman"/>
      <w:lvlText w:val="%3."/>
      <w:lvlJc w:val="right"/>
      <w:pPr>
        <w:ind w:left="4540" w:hanging="180"/>
      </w:pPr>
    </w:lvl>
    <w:lvl w:ilvl="3" w:tplc="0419000F" w:tentative="1">
      <w:start w:val="1"/>
      <w:numFmt w:val="decimal"/>
      <w:lvlText w:val="%4."/>
      <w:lvlJc w:val="left"/>
      <w:pPr>
        <w:ind w:left="5260" w:hanging="360"/>
      </w:pPr>
    </w:lvl>
    <w:lvl w:ilvl="4" w:tplc="04190019" w:tentative="1">
      <w:start w:val="1"/>
      <w:numFmt w:val="lowerLetter"/>
      <w:lvlText w:val="%5."/>
      <w:lvlJc w:val="left"/>
      <w:pPr>
        <w:ind w:left="5980" w:hanging="360"/>
      </w:pPr>
    </w:lvl>
    <w:lvl w:ilvl="5" w:tplc="0419001B" w:tentative="1">
      <w:start w:val="1"/>
      <w:numFmt w:val="lowerRoman"/>
      <w:lvlText w:val="%6."/>
      <w:lvlJc w:val="right"/>
      <w:pPr>
        <w:ind w:left="6700" w:hanging="180"/>
      </w:pPr>
    </w:lvl>
    <w:lvl w:ilvl="6" w:tplc="0419000F" w:tentative="1">
      <w:start w:val="1"/>
      <w:numFmt w:val="decimal"/>
      <w:lvlText w:val="%7."/>
      <w:lvlJc w:val="left"/>
      <w:pPr>
        <w:ind w:left="7420" w:hanging="360"/>
      </w:pPr>
    </w:lvl>
    <w:lvl w:ilvl="7" w:tplc="04190019" w:tentative="1">
      <w:start w:val="1"/>
      <w:numFmt w:val="lowerLetter"/>
      <w:lvlText w:val="%8."/>
      <w:lvlJc w:val="left"/>
      <w:pPr>
        <w:ind w:left="8140" w:hanging="360"/>
      </w:pPr>
    </w:lvl>
    <w:lvl w:ilvl="8" w:tplc="041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5" w15:restartNumberingAfterBreak="0">
    <w:nsid w:val="3CFF370E"/>
    <w:multiLevelType w:val="multilevel"/>
    <w:tmpl w:val="8FAC3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D2A62"/>
    <w:multiLevelType w:val="multilevel"/>
    <w:tmpl w:val="65E0B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26F85"/>
    <w:multiLevelType w:val="multilevel"/>
    <w:tmpl w:val="27621CF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B959E6"/>
    <w:multiLevelType w:val="multilevel"/>
    <w:tmpl w:val="50C4CB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C"/>
    <w:rsid w:val="00001087"/>
    <w:rsid w:val="00064165"/>
    <w:rsid w:val="000A762C"/>
    <w:rsid w:val="000C4389"/>
    <w:rsid w:val="000F4C98"/>
    <w:rsid w:val="001246CF"/>
    <w:rsid w:val="00130F27"/>
    <w:rsid w:val="001B75FD"/>
    <w:rsid w:val="00201FB9"/>
    <w:rsid w:val="003924B5"/>
    <w:rsid w:val="003B3B5C"/>
    <w:rsid w:val="003D14AE"/>
    <w:rsid w:val="00422204"/>
    <w:rsid w:val="004A5E24"/>
    <w:rsid w:val="005209E2"/>
    <w:rsid w:val="00537F12"/>
    <w:rsid w:val="005567F3"/>
    <w:rsid w:val="0056200D"/>
    <w:rsid w:val="00571331"/>
    <w:rsid w:val="00661F66"/>
    <w:rsid w:val="00664CED"/>
    <w:rsid w:val="006A7E78"/>
    <w:rsid w:val="006C1C22"/>
    <w:rsid w:val="0073586B"/>
    <w:rsid w:val="007C4438"/>
    <w:rsid w:val="007E1329"/>
    <w:rsid w:val="00816C9C"/>
    <w:rsid w:val="00865792"/>
    <w:rsid w:val="008B2D40"/>
    <w:rsid w:val="008F43DE"/>
    <w:rsid w:val="00B235EC"/>
    <w:rsid w:val="00B47F51"/>
    <w:rsid w:val="00B60CC1"/>
    <w:rsid w:val="00B75997"/>
    <w:rsid w:val="00BD046F"/>
    <w:rsid w:val="00C53758"/>
    <w:rsid w:val="00C7778F"/>
    <w:rsid w:val="00C843D0"/>
    <w:rsid w:val="00D119C7"/>
    <w:rsid w:val="00E672FD"/>
    <w:rsid w:val="00E720D5"/>
    <w:rsid w:val="00EA62BE"/>
    <w:rsid w:val="00F03093"/>
    <w:rsid w:val="00F17250"/>
    <w:rsid w:val="00F320A9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ADC7B-42DA-4B04-AA1F-AE32C0D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46F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BD046F"/>
    <w:pPr>
      <w:shd w:val="clear" w:color="auto" w:fill="FFFFFF"/>
      <w:autoSpaceDE/>
      <w:autoSpaceDN/>
      <w:adjustRightInd/>
      <w:spacing w:after="180" w:line="0" w:lineRule="atLeas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046F"/>
    <w:pPr>
      <w:shd w:val="clear" w:color="auto" w:fill="FFFFFF"/>
      <w:autoSpaceDE/>
      <w:autoSpaceDN/>
      <w:adjustRightInd/>
      <w:spacing w:line="312" w:lineRule="exact"/>
      <w:jc w:val="both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B2D40"/>
    <w:pPr>
      <w:ind w:left="720"/>
      <w:contextualSpacing/>
    </w:pPr>
  </w:style>
  <w:style w:type="table" w:styleId="a4">
    <w:name w:val="Table Grid"/>
    <w:basedOn w:val="a1"/>
    <w:uiPriority w:val="59"/>
    <w:rsid w:val="000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1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1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61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B47F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A36E-98AA-4571-A015-42B659E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3</cp:revision>
  <cp:lastPrinted>2017-09-03T06:10:00Z</cp:lastPrinted>
  <dcterms:created xsi:type="dcterms:W3CDTF">2018-01-29T12:40:00Z</dcterms:created>
  <dcterms:modified xsi:type="dcterms:W3CDTF">2018-01-29T13:16:00Z</dcterms:modified>
</cp:coreProperties>
</file>